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FD7" w:rsidRDefault="008F6FD7" w:rsidP="008F6FD7">
      <w:pPr>
        <w:pStyle w:val="a4"/>
        <w:ind w:firstLine="0"/>
        <w:jc w:val="left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           Администрация</w:t>
      </w:r>
    </w:p>
    <w:p w:rsidR="008F6FD7" w:rsidRDefault="008F6FD7" w:rsidP="008F6FD7">
      <w:pPr>
        <w:pStyle w:val="a4"/>
        <w:ind w:firstLine="0"/>
        <w:jc w:val="left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муниципального образования</w:t>
      </w:r>
    </w:p>
    <w:p w:rsidR="008F6FD7" w:rsidRDefault="008F6FD7" w:rsidP="008F6FD7">
      <w:pPr>
        <w:pStyle w:val="a4"/>
        <w:ind w:firstLine="0"/>
        <w:jc w:val="left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  Мирошкинский сельсовет</w:t>
      </w:r>
    </w:p>
    <w:p w:rsidR="008F6FD7" w:rsidRDefault="008F6FD7" w:rsidP="008F6FD7">
      <w:pPr>
        <w:pStyle w:val="a4"/>
        <w:ind w:firstLine="0"/>
        <w:jc w:val="left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     Первомайского района</w:t>
      </w:r>
    </w:p>
    <w:p w:rsidR="008F6FD7" w:rsidRDefault="008F6FD7" w:rsidP="008F6FD7">
      <w:pPr>
        <w:pStyle w:val="a4"/>
        <w:ind w:firstLine="0"/>
        <w:jc w:val="left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     Оренбургской области</w:t>
      </w:r>
      <w:r>
        <w:rPr>
          <w:rFonts w:cs="Arial"/>
          <w:color w:val="000000"/>
          <w:kern w:val="36"/>
          <w:sz w:val="30"/>
          <w:szCs w:val="30"/>
        </w:rPr>
        <w:t xml:space="preserve"> </w:t>
      </w:r>
    </w:p>
    <w:p w:rsidR="008F6FD7" w:rsidRDefault="008F6FD7" w:rsidP="008F6FD7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</w:t>
      </w:r>
    </w:p>
    <w:p w:rsidR="008F6FD7" w:rsidRDefault="008F6FD7" w:rsidP="008F6FD7">
      <w:pPr>
        <w:rPr>
          <w:b/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ПОСТАНОВЛЕНИЕ</w:t>
      </w:r>
    </w:p>
    <w:p w:rsidR="008F6FD7" w:rsidRDefault="008F6FD7" w:rsidP="008F6FD7">
      <w:pPr>
        <w:tabs>
          <w:tab w:val="left" w:pos="3780"/>
          <w:tab w:val="left" w:pos="4500"/>
        </w:tabs>
        <w:ind w:right="4675"/>
        <w:jc w:val="center"/>
        <w:rPr>
          <w:b/>
          <w:bCs/>
          <w:sz w:val="16"/>
          <w:szCs w:val="16"/>
        </w:rPr>
      </w:pPr>
    </w:p>
    <w:p w:rsidR="008F6FD7" w:rsidRDefault="008F6FD7" w:rsidP="008F6FD7">
      <w:pPr>
        <w:tabs>
          <w:tab w:val="left" w:pos="3600"/>
          <w:tab w:val="left" w:pos="4500"/>
        </w:tabs>
        <w:ind w:right="467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10.04.2017    № 14-п</w:t>
      </w:r>
    </w:p>
    <w:p w:rsidR="008F6FD7" w:rsidRDefault="008F6FD7" w:rsidP="008F6FD7">
      <w:pPr>
        <w:tabs>
          <w:tab w:val="left" w:pos="3600"/>
          <w:tab w:val="left" w:pos="4500"/>
        </w:tabs>
        <w:ind w:right="4675"/>
        <w:jc w:val="center"/>
        <w:rPr>
          <w:b/>
          <w:bCs/>
        </w:rPr>
      </w:pPr>
    </w:p>
    <w:p w:rsidR="008F6FD7" w:rsidRDefault="008F6FD7" w:rsidP="008F6FD7">
      <w:pPr>
        <w:tabs>
          <w:tab w:val="left" w:pos="720"/>
        </w:tabs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Об утверждении Положения «О порядке </w:t>
      </w:r>
    </w:p>
    <w:p w:rsidR="008F6FD7" w:rsidRDefault="008F6FD7" w:rsidP="008F6FD7">
      <w:pPr>
        <w:tabs>
          <w:tab w:val="left" w:pos="720"/>
        </w:tabs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предоставления в прокуратуру Первомайского </w:t>
      </w:r>
    </w:p>
    <w:p w:rsidR="008F6FD7" w:rsidRDefault="008F6FD7" w:rsidP="008F6FD7">
      <w:pPr>
        <w:tabs>
          <w:tab w:val="left" w:pos="720"/>
        </w:tabs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района Оренбургской области нормативных </w:t>
      </w:r>
    </w:p>
    <w:p w:rsidR="008F6FD7" w:rsidRDefault="008F6FD7" w:rsidP="008F6FD7">
      <w:pPr>
        <w:tabs>
          <w:tab w:val="left" w:pos="720"/>
        </w:tabs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правовых актов, а также их проектов для </w:t>
      </w:r>
    </w:p>
    <w:p w:rsidR="008F6FD7" w:rsidRDefault="008F6FD7" w:rsidP="008F6FD7">
      <w:pPr>
        <w:tabs>
          <w:tab w:val="left" w:pos="720"/>
        </w:tabs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проведения антикоррупционной экспертизы»</w:t>
      </w:r>
    </w:p>
    <w:p w:rsidR="008F6FD7" w:rsidRDefault="008F6FD7" w:rsidP="008F6FD7">
      <w:pPr>
        <w:tabs>
          <w:tab w:val="left" w:pos="720"/>
        </w:tabs>
        <w:jc w:val="both"/>
        <w:rPr>
          <w:b/>
          <w:bCs/>
          <w:sz w:val="28"/>
          <w:szCs w:val="28"/>
        </w:rPr>
      </w:pPr>
      <w:r>
        <w:rPr>
          <w:b/>
          <w:bCs/>
        </w:rPr>
        <w:tab/>
      </w:r>
    </w:p>
    <w:p w:rsidR="008F6FD7" w:rsidRDefault="008F6FD7" w:rsidP="008F6FD7">
      <w:pPr>
        <w:tabs>
          <w:tab w:val="left" w:pos="720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В целях реализации Федерального закона от 17.07.2009 № 172-ФЗ «Об антикоррупционной экспертизе нормативных правовых актов и проектов нормативных правовых актов»,  на основании статьи 9.1 Федерального закона от 17.01.1992 №2202-1 «О прокуратуре Российской Федерации», руководствуясь Уставом  муниципального образования Мирошкинский сельсовет</w:t>
      </w:r>
    </w:p>
    <w:p w:rsidR="008F6FD7" w:rsidRDefault="008F6FD7" w:rsidP="008F6FD7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Утвердить Положение «О порядке предоставления в прокуратуру Первомайского района Оренбургской области нормативных правовых актов, а также их проектов для проведения антикоррупционной экспертизы» согласно приложению. </w:t>
      </w:r>
    </w:p>
    <w:p w:rsidR="008F6FD7" w:rsidRDefault="008F6FD7" w:rsidP="008F6FD7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Контроль за исполнением настоящего постановления оставляю за собой. </w:t>
      </w:r>
    </w:p>
    <w:p w:rsidR="008F6FD7" w:rsidRDefault="008F6FD7" w:rsidP="008F6FD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Настоящее постановление вступает в силу после его  обнародования в установленном  порядке в соответствии с действующим законодательством  и подлежат размещению </w:t>
      </w:r>
      <w:r>
        <w:rPr>
          <w:sz w:val="28"/>
          <w:szCs w:val="28"/>
        </w:rPr>
        <w:t xml:space="preserve"> на официальном сайте Первомайского района (адрес сайта-pervomay.orb.ru), в разделе муниципальное образование Мирошкинский сельсовет в сети «Интернет».</w:t>
      </w:r>
    </w:p>
    <w:p w:rsidR="008F6FD7" w:rsidRDefault="008F6FD7" w:rsidP="008F6FD7">
      <w:pPr>
        <w:ind w:firstLine="720"/>
        <w:jc w:val="both"/>
        <w:rPr>
          <w:sz w:val="28"/>
          <w:szCs w:val="28"/>
        </w:rPr>
      </w:pPr>
    </w:p>
    <w:p w:rsidR="008F6FD7" w:rsidRDefault="008F6FD7" w:rsidP="008F6FD7">
      <w:pPr>
        <w:spacing w:before="100" w:beforeAutospacing="1" w:after="100" w:afterAutospacing="1"/>
        <w:jc w:val="both"/>
        <w:rPr>
          <w:b/>
          <w:bCs/>
        </w:rPr>
      </w:pPr>
    </w:p>
    <w:p w:rsidR="008F6FD7" w:rsidRDefault="008F6FD7" w:rsidP="008F6FD7">
      <w:pPr>
        <w:pStyle w:val="a4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8F6FD7" w:rsidRDefault="008F6FD7" w:rsidP="008F6FD7">
      <w:pPr>
        <w:pStyle w:val="a4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Мирошкинский сельсовет                                                       О.Г.Луконина </w:t>
      </w:r>
    </w:p>
    <w:p w:rsidR="008F6FD7" w:rsidRDefault="008F6FD7" w:rsidP="008F6FD7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8F6FD7" w:rsidRDefault="008F6FD7" w:rsidP="008F6FD7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8F6FD7" w:rsidRDefault="008F6FD7" w:rsidP="008F6FD7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8F6FD7" w:rsidRDefault="008F6FD7" w:rsidP="008F6FD7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8F6FD7" w:rsidRDefault="008F6FD7" w:rsidP="008F6FD7">
      <w:pPr>
        <w:ind w:left="5245" w:right="-5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                 </w:t>
      </w:r>
    </w:p>
    <w:p w:rsidR="008F6FD7" w:rsidRDefault="008F6FD7" w:rsidP="008F6FD7">
      <w:pPr>
        <w:ind w:left="5245" w:right="-5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к постановлению администрации            муниципального образования   Мирошкинский сельсовет</w:t>
      </w:r>
    </w:p>
    <w:p w:rsidR="008F6FD7" w:rsidRDefault="008F6FD7" w:rsidP="008F6FD7">
      <w:pPr>
        <w:ind w:left="5245" w:right="-5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Первомайского района </w:t>
      </w:r>
    </w:p>
    <w:p w:rsidR="008F6FD7" w:rsidRDefault="008F6FD7" w:rsidP="008F6FD7">
      <w:pPr>
        <w:ind w:left="5245" w:right="-5"/>
        <w:jc w:val="right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Оренбургской области</w:t>
      </w:r>
    </w:p>
    <w:p w:rsidR="008F6FD7" w:rsidRDefault="008F6FD7" w:rsidP="008F6FD7">
      <w:pPr>
        <w:ind w:left="6300" w:right="-5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10.04.2017  № 14-п</w:t>
      </w:r>
    </w:p>
    <w:p w:rsidR="008F6FD7" w:rsidRDefault="008F6FD7" w:rsidP="008F6FD7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                                                                                          </w:t>
      </w:r>
    </w:p>
    <w:p w:rsidR="008F6FD7" w:rsidRDefault="008F6FD7" w:rsidP="008F6FD7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                      «О порядке предоставления в прокуратуру Первомайского района Оренбургской области нормативных правовых актов, а также их проектов для проведения антикоррупционной экспертизы</w:t>
      </w:r>
      <w:r>
        <w:rPr>
          <w:b/>
          <w:bCs/>
        </w:rPr>
        <w:t>»</w:t>
      </w:r>
    </w:p>
    <w:p w:rsidR="008F6FD7" w:rsidRDefault="008F6FD7" w:rsidP="008F6FD7">
      <w:pPr>
        <w:jc w:val="center"/>
        <w:rPr>
          <w:b/>
          <w:bCs/>
          <w:color w:val="000000"/>
        </w:rPr>
      </w:pPr>
      <w:r>
        <w:t>1. Общие положения</w:t>
      </w:r>
    </w:p>
    <w:p w:rsidR="008F6FD7" w:rsidRDefault="008F6FD7" w:rsidP="008F6FD7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Настоящее Положение определяет порядок предоставления в </w:t>
      </w:r>
      <w:r>
        <w:rPr>
          <w:bCs/>
          <w:sz w:val="28"/>
          <w:szCs w:val="28"/>
        </w:rPr>
        <w:br/>
        <w:t xml:space="preserve">прокуратуру Первомайского района Оренбургской области принятых муниципальным образованием Мирошкинский сельсовет нормативных правовых актов, а также проектов нормативных правовых актов в целях реализации полномочий по проведению антикоррупционной экспертизы, возложенных на органы прокуратуры Федеральным законом от 17.07.2009 N 172-ФЗ «Об антикоррупционной экспертизе нормативных правовых актов и проектов нормативных правовых актов» и статьей 9.1 Федерального закона  от 17.01.1992 N 2202-1  «О прокуратуре Российской Федерации». </w:t>
      </w:r>
    </w:p>
    <w:p w:rsidR="008F6FD7" w:rsidRDefault="008F6FD7" w:rsidP="008F6FD7">
      <w:pPr>
        <w:jc w:val="both"/>
        <w:rPr>
          <w:bCs/>
          <w:sz w:val="28"/>
          <w:szCs w:val="28"/>
        </w:rPr>
      </w:pPr>
    </w:p>
    <w:p w:rsidR="008F6FD7" w:rsidRDefault="008F6FD7" w:rsidP="008F6FD7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2.Порядок предоставления в прокуратуру Первомайского района Оренбургской области принятых нормативных правовых актов, а также их проектов</w:t>
      </w:r>
    </w:p>
    <w:p w:rsidR="008F6FD7" w:rsidRDefault="008F6FD7" w:rsidP="008F6FD7">
      <w:pPr>
        <w:jc w:val="center"/>
        <w:rPr>
          <w:sz w:val="28"/>
          <w:szCs w:val="28"/>
        </w:rPr>
      </w:pPr>
    </w:p>
    <w:p w:rsidR="008F6FD7" w:rsidRDefault="008F6FD7" w:rsidP="008F6FD7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2.1. Обязанность по обеспечению направления в прокуратуру Первомайского района Оренбургской области принятых нормативных правовых актов и их проектов возлагается на специалиста 1 категории администрации муниципального образования Мирошкинский сельсовет Первомайского района Оренбургской области. </w:t>
      </w:r>
    </w:p>
    <w:p w:rsidR="008F6FD7" w:rsidRDefault="008F6FD7" w:rsidP="008F6FD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2.2. В прокуратуру Первомайского района Оренбургской области подлежат направлению запланированные к принятию проекты нормативных правовых актов, касающиеся: </w:t>
      </w:r>
    </w:p>
    <w:p w:rsidR="008F6FD7" w:rsidRDefault="008F6FD7" w:rsidP="008F6FD7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1) прав, свобод и обязанностей  человека  и гражданин;</w:t>
      </w:r>
    </w:p>
    <w:p w:rsidR="008F6FD7" w:rsidRDefault="008F6FD7" w:rsidP="008F6F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государственной и муниципальной собственности,  государственной  и муниципальной 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</w:t>
      </w:r>
      <w:r>
        <w:rPr>
          <w:sz w:val="28"/>
          <w:szCs w:val="28"/>
        </w:rPr>
        <w:lastRenderedPageBreak/>
        <w:t>корпораций; фондов и иных организаций, создаваемых Российской Федерации  на основании  Федерального закона;                                                               3) социальных гарантий лицам, замещающим (замещавшим) государственные или муниципальные должности, должности государственной  или  муниципальной  службы.</w:t>
      </w:r>
    </w:p>
    <w:p w:rsidR="008F6FD7" w:rsidRDefault="008F6FD7" w:rsidP="008F6FD7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2.3. Проекты нормативных правовых актов, направляются в электронном виде в формате документа Microsoft Word по электронной почте в прокуратуру Первомайского района Оренбургской области, а также на бумажном носителе не позднее, чем за семь рабочих дней до принятия проекта нормативного правового акта муниципальным образованием Мирошкинский сельсовет.</w:t>
      </w:r>
    </w:p>
    <w:p w:rsidR="008F6FD7" w:rsidRDefault="008F6FD7" w:rsidP="008F6FD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2.4. Копии нормативных правовых актов, принятых органами местного самоуправления муниципального образования Мирошкинский сельсовет  направляются в прокуратуру Первомайского района Оренбургской области не позднее десяти календарных дней со дня их подписания.  Копии документов направляются в электронном виде в формате документа Microsoft Word по электронной почте либо почтовым отправлением или нарочно. Отправляемые документы оформляются сопроводительным письмом за подписью главы сельсовета. В случае направления нормативных правовых актов электронной почтой сопроводительное письмо передается в прокуратуру Первомайского района Оренбургской области факсимильной связью или нарочно.</w:t>
      </w:r>
    </w:p>
    <w:p w:rsidR="008F6FD7" w:rsidRDefault="008F6FD7" w:rsidP="008F6FD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2.5. По результатам изучения поступивших в прокуратуру Первомайского района Оренбургской области проектов нормативных правовых актов, письменное заключение составляется при наличии в проекте нормативного правового акта несоответствий актам более высокой юридической силы, коррупциогенных факторов и нарушений правил юридической техники. </w:t>
      </w:r>
    </w:p>
    <w:p w:rsidR="008F6FD7" w:rsidRDefault="008F6FD7" w:rsidP="008F6FD7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В случае если, в течении семи дней с момента поступления в прокуратуру Первомайского района Оренбургской области проекта нормативного правового акта, заключение на данный проект в сельсовет не поступило, проект нормативного правового акта считается соответствующим нормам действующего законодательства и правилам юридической техники.</w:t>
      </w:r>
    </w:p>
    <w:p w:rsidR="008F6FD7" w:rsidRDefault="008F6FD7" w:rsidP="008F6FD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2.6. Специалист 1 категории администрации муниципального образования Мирошкинский сельсовет Первомайского района Оренбургской области организует процесс направления в прокуратуру Первомайского района Оренбургской области вышеуказанных нормативных правовых актов и их проектов, осуществляет контроль за соблюдением сроков направления нормативных правовых актов и их проектов, ведет учет направленных в орган прокуратуры нормативных правовых актов и их проектов и, в установленных Федеральным законом от 17.07.2009 N 172-ФЗ «Об антикоррупционной экспертизе нормативных правовых актов и проектов нормативных правовых актов» и статьей 9.1 Федерального закона от 17.01.1992 N 2202-1 «О прокуратуре Российской Федерации», ведет учет поступивших из прокуратуры Первомайского района Оренбургской области </w:t>
      </w:r>
      <w:r>
        <w:rPr>
          <w:bCs/>
          <w:sz w:val="28"/>
          <w:szCs w:val="28"/>
        </w:rPr>
        <w:lastRenderedPageBreak/>
        <w:t>требований прокурора об изменении нормативного правового акта и замечаний о несоответствии проекта нормативного правового акта действующему законодательству.</w:t>
      </w:r>
    </w:p>
    <w:p w:rsidR="008F6FD7" w:rsidRDefault="008F6FD7" w:rsidP="008F6FD7">
      <w:pPr>
        <w:tabs>
          <w:tab w:val="left" w:pos="0"/>
          <w:tab w:val="left" w:pos="4500"/>
        </w:tabs>
        <w:ind w:right="-5"/>
        <w:jc w:val="right"/>
        <w:rPr>
          <w:b/>
          <w:bCs/>
        </w:rPr>
      </w:pPr>
    </w:p>
    <w:p w:rsidR="008F6FD7" w:rsidRDefault="008F6FD7" w:rsidP="008F6FD7">
      <w:pPr>
        <w:tabs>
          <w:tab w:val="left" w:pos="0"/>
          <w:tab w:val="left" w:pos="4500"/>
        </w:tabs>
        <w:ind w:right="-5"/>
        <w:jc w:val="right"/>
        <w:rPr>
          <w:b/>
          <w:bCs/>
        </w:rPr>
      </w:pPr>
    </w:p>
    <w:p w:rsidR="008F6FD7" w:rsidRDefault="008F6FD7" w:rsidP="008F6FD7">
      <w:pPr>
        <w:tabs>
          <w:tab w:val="left" w:pos="0"/>
          <w:tab w:val="left" w:pos="4500"/>
        </w:tabs>
        <w:ind w:right="-5"/>
        <w:jc w:val="right"/>
        <w:rPr>
          <w:b/>
          <w:bCs/>
        </w:rPr>
      </w:pPr>
    </w:p>
    <w:p w:rsidR="008F2DD0" w:rsidRDefault="008F2DD0"/>
    <w:sectPr w:rsidR="008F2DD0" w:rsidSect="008F2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6FD7"/>
    <w:rsid w:val="00661F62"/>
    <w:rsid w:val="006B33FA"/>
    <w:rsid w:val="0085519F"/>
    <w:rsid w:val="008F2DD0"/>
    <w:rsid w:val="008F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F6FD7"/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8F6F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8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979</Words>
  <Characters>5583</Characters>
  <Application>Microsoft Office Word</Application>
  <DocSecurity>0</DocSecurity>
  <Lines>46</Lines>
  <Paragraphs>13</Paragraphs>
  <ScaleCrop>false</ScaleCrop>
  <Company/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3</cp:revision>
  <dcterms:created xsi:type="dcterms:W3CDTF">2018-11-06T06:04:00Z</dcterms:created>
  <dcterms:modified xsi:type="dcterms:W3CDTF">2018-11-06T06:05:00Z</dcterms:modified>
</cp:coreProperties>
</file>